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4B3" w:rsidRPr="001220C0" w:rsidRDefault="008024B3" w:rsidP="008024B3">
      <w:pPr>
        <w:jc w:val="right"/>
        <w:rPr>
          <w:rFonts w:ascii="BIZ UD明朝 Medium" w:eastAsia="BIZ UD明朝 Medium" w:hAnsi="BIZ UD明朝 Medium"/>
          <w:sz w:val="28"/>
          <w:szCs w:val="28"/>
        </w:rPr>
      </w:pPr>
      <w:bookmarkStart w:id="0" w:name="_GoBack"/>
      <w:bookmarkEnd w:id="0"/>
      <w:r w:rsidRPr="001220C0">
        <w:rPr>
          <w:rFonts w:ascii="BIZ UD明朝 Medium" w:eastAsia="BIZ UD明朝 Medium" w:hAnsi="BIZ UD明朝 Medium" w:hint="eastAsia"/>
          <w:noProof/>
          <w:sz w:val="28"/>
          <w:szCs w:val="28"/>
        </w:rPr>
        <mc:AlternateContent>
          <mc:Choice Requires="wps">
            <w:drawing>
              <wp:anchor distT="0" distB="0" distL="114300" distR="114300" simplePos="0" relativeHeight="251659264" behindDoc="0" locked="0" layoutInCell="1" allowOverlap="1" wp14:anchorId="1F6D2E5A" wp14:editId="3A97E86B">
                <wp:simplePos x="0" y="0"/>
                <wp:positionH relativeFrom="column">
                  <wp:posOffset>5054600</wp:posOffset>
                </wp:positionH>
                <wp:positionV relativeFrom="paragraph">
                  <wp:posOffset>-500570</wp:posOffset>
                </wp:positionV>
                <wp:extent cx="1151890" cy="451263"/>
                <wp:effectExtent l="0" t="0" r="1016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512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D2E5A" id="_x0000_t202" coordsize="21600,21600" o:spt="202" path="m,l,21600r21600,l21600,xe">
                <v:stroke joinstyle="miter"/>
                <v:path gradientshapeok="t" o:connecttype="rect"/>
              </v:shapetype>
              <v:shape id="テキスト ボックス 2" o:spid="_x0000_s1026" type="#_x0000_t202" style="position:absolute;left:0;text-align:left;margin-left:398pt;margin-top:-39.4pt;width:90.7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">
                <v:textbox inset="5.85pt,.7pt,5.85pt,.7pt">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v:textbox>
              </v:shape>
            </w:pict>
          </mc:Fallback>
        </mc:AlternateContent>
      </w:r>
    </w:p>
    <w:p w:rsidR="008024B3" w:rsidRPr="001220C0" w:rsidRDefault="008024B3" w:rsidP="008024B3">
      <w:pPr>
        <w:jc w:val="right"/>
        <w:rPr>
          <w:rFonts w:ascii="BIZ UD明朝 Medium" w:eastAsia="BIZ UD明朝 Medium" w:hAnsi="BIZ UD明朝 Medium"/>
          <w:sz w:val="24"/>
        </w:rPr>
      </w:pPr>
    </w:p>
    <w:p w:rsidR="008024B3" w:rsidRPr="001220C0" w:rsidRDefault="001220C0" w:rsidP="008024B3">
      <w:pPr>
        <w:jc w:val="righ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令和</w:t>
      </w:r>
      <w:r w:rsidR="008024B3" w:rsidRPr="001220C0">
        <w:rPr>
          <w:rFonts w:ascii="BIZ UD明朝 Medium" w:eastAsia="BIZ UD明朝 Medium" w:hAnsi="BIZ UD明朝 Medium" w:cs="ＭＳ Ｐゴシック" w:hint="eastAsia"/>
          <w:kern w:val="0"/>
          <w:sz w:val="24"/>
        </w:rPr>
        <w:t xml:space="preserve">　　年　　月　　日</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（あて先）　港　区　長</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団体名</w:t>
      </w: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代表者名　　　　　　　　　　</w:t>
      </w:r>
      <w:r w:rsidR="001220C0">
        <w:rPr>
          <w:rFonts w:ascii="BIZ UD明朝 Medium" w:eastAsia="BIZ UD明朝 Medium" w:hAnsi="BIZ UD明朝 Medium" w:cs="ＭＳ Ｐゴシック" w:hint="eastAsia"/>
          <w:kern w:val="0"/>
          <w:sz w:val="24"/>
        </w:rPr>
        <w:t xml:space="preserve">　　　　</w:t>
      </w:r>
      <w:r w:rsidRPr="001220C0">
        <w:rPr>
          <w:rFonts w:ascii="BIZ UD明朝 Medium" w:eastAsia="BIZ UD明朝 Medium" w:hAnsi="BIZ UD明朝 Medium" w:cs="ＭＳ Ｐゴシック" w:hint="eastAsia"/>
          <w:kern w:val="0"/>
          <w:sz w:val="24"/>
        </w:rPr>
        <w:t xml:space="preserve">　㊞</w:t>
      </w: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jc w:val="center"/>
        <w:rPr>
          <w:rFonts w:ascii="BIZ UDゴシック" w:eastAsia="BIZ UDゴシック" w:hAnsi="BIZ UDゴシック" w:cs="ＭＳ Ｐゴシック"/>
          <w:b/>
          <w:kern w:val="0"/>
          <w:sz w:val="28"/>
          <w:szCs w:val="28"/>
        </w:rPr>
      </w:pPr>
      <w:r w:rsidRPr="001220C0">
        <w:rPr>
          <w:rFonts w:ascii="BIZ UDゴシック" w:eastAsia="BIZ UDゴシック" w:hAnsi="BIZ UDゴシック" w:cs="ＭＳ Ｐゴシック" w:hint="eastAsia"/>
          <w:b/>
          <w:kern w:val="0"/>
          <w:sz w:val="28"/>
          <w:szCs w:val="28"/>
        </w:rPr>
        <w:t>宣　誓　書</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下記の事項について虚偽の申請で</w:t>
      </w:r>
      <w:r w:rsidR="00724C94" w:rsidRPr="001220C0">
        <w:rPr>
          <w:rFonts w:ascii="BIZ UD明朝 Medium" w:eastAsia="BIZ UD明朝 Medium" w:hAnsi="BIZ UD明朝 Medium" w:cs="ＭＳ Ｐゴシック" w:hint="eastAsia"/>
          <w:kern w:val="0"/>
          <w:sz w:val="24"/>
        </w:rPr>
        <w:t>はありません</w:t>
      </w:r>
      <w:r w:rsidRPr="001220C0">
        <w:rPr>
          <w:rFonts w:ascii="BIZ UD明朝 Medium" w:eastAsia="BIZ UD明朝 Medium" w:hAnsi="BIZ UD明朝 Medium" w:cs="ＭＳ Ｐゴシック" w:hint="eastAsia"/>
          <w:kern w:val="0"/>
          <w:sz w:val="24"/>
        </w:rPr>
        <w:t>。</w:t>
      </w:r>
    </w:p>
    <w:p w:rsidR="008024B3" w:rsidRPr="001220C0" w:rsidRDefault="008024B3" w:rsidP="008024B3">
      <w:pPr>
        <w:ind w:firstLineChars="100" w:firstLine="240"/>
        <w:rPr>
          <w:rFonts w:ascii="BIZ UD明朝 Medium" w:eastAsia="BIZ UD明朝 Medium" w:hAnsi="BIZ UD明朝 Medium" w:cs="ＭＳ Ｐゴシック"/>
          <w:kern w:val="0"/>
          <w:sz w:val="24"/>
        </w:rPr>
      </w:pPr>
    </w:p>
    <w:p w:rsidR="008024B3" w:rsidRPr="001220C0" w:rsidRDefault="008024B3" w:rsidP="008024B3">
      <w:pPr>
        <w:jc w:val="cente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記</w:t>
      </w:r>
    </w:p>
    <w:p w:rsidR="008024B3" w:rsidRPr="001220C0" w:rsidRDefault="008024B3" w:rsidP="008024B3">
      <w:pPr>
        <w:rPr>
          <w:rFonts w:ascii="BIZ UD明朝 Medium" w:eastAsia="BIZ UD明朝 Medium" w:hAnsi="BIZ UD明朝 Medium" w:cs="ＭＳ Ｐゴシック"/>
          <w:kern w:val="0"/>
          <w:sz w:val="24"/>
        </w:rPr>
      </w:pPr>
    </w:p>
    <w:p w:rsidR="008024B3" w:rsidRDefault="008024B3" w:rsidP="008024B3">
      <w:pPr>
        <w:ind w:left="283" w:hangingChars="118" w:hanging="283"/>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　　</w:t>
      </w:r>
      <w:r w:rsidR="00294561">
        <w:rPr>
          <w:rFonts w:ascii="BIZ UD明朝 Medium" w:eastAsia="BIZ UD明朝 Medium" w:hAnsi="BIZ UD明朝 Medium" w:cs="ＭＳ Ｐゴシック" w:hint="eastAsia"/>
          <w:kern w:val="0"/>
          <w:sz w:val="24"/>
        </w:rPr>
        <w:t>高輪</w:t>
      </w:r>
      <w:r w:rsidR="00AB1D5C">
        <w:rPr>
          <w:rFonts w:ascii="BIZ UD明朝 Medium" w:eastAsia="BIZ UD明朝 Medium" w:hAnsi="BIZ UD明朝 Medium" w:cs="ＭＳ Ｐゴシック" w:hint="eastAsia"/>
          <w:kern w:val="0"/>
          <w:sz w:val="24"/>
        </w:rPr>
        <w:t>地区</w:t>
      </w:r>
      <w:r w:rsidRPr="001220C0">
        <w:rPr>
          <w:rFonts w:ascii="BIZ UD明朝 Medium" w:eastAsia="BIZ UD明朝 Medium" w:hAnsi="BIZ UD明朝 Medium" w:cs="ＭＳ Ｐゴシック" w:hint="eastAsia"/>
          <w:kern w:val="0"/>
          <w:sz w:val="24"/>
        </w:rPr>
        <w:t>港区立</w:t>
      </w:r>
      <w:r w:rsidR="00AB1D5C">
        <w:rPr>
          <w:rFonts w:ascii="BIZ UD明朝 Medium" w:eastAsia="BIZ UD明朝 Medium" w:hAnsi="BIZ UD明朝 Medium" w:cs="ＭＳ Ｐゴシック" w:hint="eastAsia"/>
          <w:kern w:val="0"/>
          <w:sz w:val="24"/>
        </w:rPr>
        <w:t>公園・児童遊園</w:t>
      </w:r>
      <w:r w:rsidR="00D7675E" w:rsidRPr="001220C0">
        <w:rPr>
          <w:rFonts w:ascii="BIZ UD明朝 Medium" w:eastAsia="BIZ UD明朝 Medium" w:hAnsi="BIZ UD明朝 Medium" w:cs="ＭＳ Ｐゴシック" w:hint="eastAsia"/>
          <w:kern w:val="0"/>
          <w:sz w:val="24"/>
        </w:rPr>
        <w:t>指定管理者公募要項「Ⅲ－１公募の手続・手順」の項目中（</w:t>
      </w:r>
      <w:r w:rsidR="00AB1D5C">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AB1D5C">
        <w:rPr>
          <w:rFonts w:ascii="BIZ UD明朝 Medium" w:eastAsia="BIZ UD明朝 Medium" w:hAnsi="BIZ UD明朝 Medium" w:cs="ＭＳ Ｐゴシック" w:hint="eastAsia"/>
          <w:kern w:val="0"/>
          <w:sz w:val="24"/>
        </w:rPr>
        <w:t>ア</w:t>
      </w:r>
      <w:r w:rsidRPr="001220C0">
        <w:rPr>
          <w:rFonts w:ascii="BIZ UD明朝 Medium" w:eastAsia="BIZ UD明朝 Medium" w:hAnsi="BIZ UD明朝 Medium" w:cs="ＭＳ Ｐゴシック" w:hint="eastAsia"/>
          <w:kern w:val="0"/>
          <w:sz w:val="24"/>
        </w:rPr>
        <w:t>から</w:t>
      </w:r>
      <w:r w:rsidR="008B32DA">
        <w:rPr>
          <w:rFonts w:ascii="BIZ UD明朝 Medium" w:eastAsia="BIZ UD明朝 Medium" w:hAnsi="BIZ UD明朝 Medium" w:cs="ＭＳ Ｐゴシック" w:hint="eastAsia"/>
          <w:kern w:val="0"/>
          <w:sz w:val="24"/>
        </w:rPr>
        <w:t>エ</w:t>
      </w:r>
      <w:r w:rsidRPr="001220C0">
        <w:rPr>
          <w:rFonts w:ascii="BIZ UD明朝 Medium" w:eastAsia="BIZ UD明朝 Medium" w:hAnsi="BIZ UD明朝 Medium" w:cs="ＭＳ Ｐゴシック" w:hint="eastAsia"/>
          <w:kern w:val="0"/>
          <w:sz w:val="24"/>
        </w:rPr>
        <w:t>の申請者の資格に該当し、同（</w:t>
      </w:r>
      <w:r w:rsidR="008B32DA">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8B32DA">
        <w:rPr>
          <w:rFonts w:ascii="BIZ UD明朝 Medium" w:eastAsia="BIZ UD明朝 Medium" w:hAnsi="BIZ UD明朝 Medium" w:cs="ＭＳ Ｐゴシック" w:hint="eastAsia"/>
          <w:kern w:val="0"/>
          <w:sz w:val="24"/>
        </w:rPr>
        <w:t>オ</w:t>
      </w:r>
      <w:r w:rsidRPr="001220C0">
        <w:rPr>
          <w:rFonts w:ascii="BIZ UD明朝 Medium" w:eastAsia="BIZ UD明朝 Medium" w:hAnsi="BIZ UD明朝 Medium" w:cs="ＭＳ Ｐゴシック" w:hint="eastAsia"/>
          <w:kern w:val="0"/>
          <w:sz w:val="24"/>
        </w:rPr>
        <w:t>に該当する項目はありません。</w:t>
      </w:r>
    </w:p>
    <w:p w:rsidR="008B32DA" w:rsidRPr="00BC1B47" w:rsidRDefault="008B32DA" w:rsidP="008024B3">
      <w:pPr>
        <w:ind w:left="212" w:hangingChars="118" w:hanging="212"/>
        <w:rPr>
          <w:rFonts w:ascii="BIZ UD明朝 Medium" w:eastAsia="BIZ UD明朝 Medium" w:hAnsi="BIZ UD明朝 Medium" w:cs="ＭＳ Ｐゴシック"/>
          <w:kern w:val="0"/>
          <w:sz w:val="18"/>
        </w:rPr>
      </w:pPr>
    </w:p>
    <w:p w:rsidR="008B32DA" w:rsidRPr="008B32DA" w:rsidRDefault="00BC1B47" w:rsidP="008024B3">
      <w:pPr>
        <w:ind w:left="248" w:hangingChars="118" w:hanging="248"/>
        <w:rPr>
          <w:rFonts w:ascii="BIZ UD明朝 Medium" w:eastAsia="BIZ UD明朝 Medium" w:hAnsi="BIZ UD明朝 Medium" w:cs="ＭＳ Ｐゴシック"/>
          <w:kern w:val="0"/>
          <w:sz w:val="24"/>
        </w:rPr>
      </w:pPr>
      <w:r>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simplePos x="0" y="0"/>
                <wp:positionH relativeFrom="column">
                  <wp:posOffset>128141</wp:posOffset>
                </wp:positionH>
                <wp:positionV relativeFrom="paragraph">
                  <wp:posOffset>229870</wp:posOffset>
                </wp:positionV>
                <wp:extent cx="6036310" cy="4657090"/>
                <wp:effectExtent l="0" t="0" r="21590" b="10160"/>
                <wp:wrapNone/>
                <wp:docPr id="1" name="テキスト ボックス 1"/>
                <wp:cNvGraphicFramePr/>
                <a:graphic xmlns:a="http://schemas.openxmlformats.org/drawingml/2006/main">
                  <a:graphicData uri="http://schemas.microsoft.com/office/word/2010/wordprocessingShape">
                    <wps:wsp>
                      <wps:cNvSpPr txBox="1"/>
                      <wps:spPr>
                        <a:xfrm>
                          <a:off x="0" y="0"/>
                          <a:ext cx="6036310" cy="4657090"/>
                        </a:xfrm>
                        <a:prstGeom prst="rect">
                          <a:avLst/>
                        </a:prstGeom>
                        <a:solidFill>
                          <a:schemeClr val="lt1"/>
                        </a:solidFill>
                        <a:ln w="6350">
                          <a:solidFill>
                            <a:prstClr val="black"/>
                          </a:solidFill>
                        </a:ln>
                      </wps:spPr>
                      <wps:txbx>
                        <w:txbxContent>
                          <w:p w:rsidR="008B32DA" w:rsidRPr="008B32DA" w:rsidRDefault="008B32DA" w:rsidP="008B32DA">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B32DA" w:rsidRPr="008B32DA" w:rsidRDefault="008B32DA" w:rsidP="008B32DA">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B32DA" w:rsidRPr="008B32DA" w:rsidRDefault="008B32DA" w:rsidP="00BC1B47">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0.1pt;margin-top:18.1pt;width:475.3pt;height:36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" fillcolor="white [3201]" strokeweight=".5pt">
                <v:textbox>
                  <w:txbxContent>
                    <w:p w:rsidR="008B32DA" w:rsidRPr="008B32DA" w:rsidRDefault="008B32DA" w:rsidP="008B32DA">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B32DA" w:rsidRPr="008B32DA" w:rsidRDefault="008B32DA" w:rsidP="008B32DA">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B32DA" w:rsidRPr="008B32DA" w:rsidRDefault="008B32DA" w:rsidP="00BC1B47">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mc:Fallback>
        </mc:AlternateContent>
      </w:r>
      <w:r w:rsidR="008B32DA">
        <w:rPr>
          <w:rFonts w:ascii="BIZ UD明朝 Medium" w:eastAsia="BIZ UD明朝 Medium" w:hAnsi="BIZ UD明朝 Medium" w:cs="ＭＳ Ｐゴシック" w:hint="eastAsia"/>
          <w:kern w:val="0"/>
          <w:sz w:val="24"/>
        </w:rPr>
        <w:t xml:space="preserve">　</w:t>
      </w:r>
      <w:r w:rsidR="008B32DA" w:rsidRPr="008D1BE5">
        <w:rPr>
          <w:rFonts w:ascii="BIZ UD明朝 Medium" w:eastAsia="BIZ UD明朝 Medium" w:hAnsi="BIZ UD明朝 Medium" w:hint="eastAsia"/>
          <w:szCs w:val="21"/>
        </w:rPr>
        <w:t>地方自治法第２４４条の２第３項に規定する法人その他の団体で、次のアから</w:t>
      </w:r>
      <w:r w:rsidR="00284058">
        <w:rPr>
          <w:rFonts w:ascii="BIZ UD明朝 Medium" w:eastAsia="BIZ UD明朝 Medium" w:hAnsi="BIZ UD明朝 Medium" w:hint="eastAsia"/>
          <w:szCs w:val="21"/>
        </w:rPr>
        <w:t>オ</w:t>
      </w:r>
      <w:r w:rsidR="008B32DA" w:rsidRPr="008D1BE5">
        <w:rPr>
          <w:rFonts w:ascii="BIZ UD明朝 Medium" w:eastAsia="BIZ UD明朝 Medium" w:hAnsi="BIZ UD明朝 Medium" w:hint="eastAsia"/>
          <w:szCs w:val="21"/>
        </w:rPr>
        <w:t>の全てに該当する者。</w:t>
      </w: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574C2C" w:rsidRDefault="00574C2C">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724C94" w:rsidRPr="001220C0" w:rsidRDefault="00724C94" w:rsidP="008B32DA">
      <w:pPr>
        <w:rPr>
          <w:rFonts w:ascii="BIZ UD明朝 Medium" w:eastAsia="BIZ UD明朝 Medium" w:hAnsi="BIZ UD明朝 Medium"/>
        </w:rPr>
      </w:pPr>
    </w:p>
    <w:sectPr w:rsidR="00724C94" w:rsidRPr="001220C0"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57" w:rsidRDefault="00EC3657" w:rsidP="00355CC4">
      <w:r>
        <w:separator/>
      </w:r>
    </w:p>
  </w:endnote>
  <w:endnote w:type="continuationSeparator" w:id="0">
    <w:p w:rsidR="00EC3657" w:rsidRDefault="00EC3657" w:rsidP="003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57" w:rsidRDefault="00EC3657" w:rsidP="00355CC4">
      <w:r>
        <w:separator/>
      </w:r>
    </w:p>
  </w:footnote>
  <w:footnote w:type="continuationSeparator" w:id="0">
    <w:p w:rsidR="00EC3657" w:rsidRDefault="00EC3657" w:rsidP="0035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0C0"/>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4058"/>
    <w:rsid w:val="00285B4D"/>
    <w:rsid w:val="002860B5"/>
    <w:rsid w:val="00286706"/>
    <w:rsid w:val="00286C5B"/>
    <w:rsid w:val="002873F6"/>
    <w:rsid w:val="00294561"/>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55CC4"/>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343"/>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4C94"/>
    <w:rsid w:val="00725266"/>
    <w:rsid w:val="00726275"/>
    <w:rsid w:val="00726975"/>
    <w:rsid w:val="00726EDD"/>
    <w:rsid w:val="00731831"/>
    <w:rsid w:val="00734428"/>
    <w:rsid w:val="00734B8C"/>
    <w:rsid w:val="0074382E"/>
    <w:rsid w:val="00745B8D"/>
    <w:rsid w:val="00745F8D"/>
    <w:rsid w:val="007468B1"/>
    <w:rsid w:val="0074772E"/>
    <w:rsid w:val="00752990"/>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2D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07E37"/>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5C"/>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81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1B47"/>
    <w:rsid w:val="00BC20E8"/>
    <w:rsid w:val="00BC45E3"/>
    <w:rsid w:val="00BC4CA2"/>
    <w:rsid w:val="00BD358F"/>
    <w:rsid w:val="00BD7D67"/>
    <w:rsid w:val="00BE1C99"/>
    <w:rsid w:val="00BE2EB8"/>
    <w:rsid w:val="00BE3021"/>
    <w:rsid w:val="00BE3DCA"/>
    <w:rsid w:val="00BE6530"/>
    <w:rsid w:val="00BF682E"/>
    <w:rsid w:val="00BF7AAC"/>
    <w:rsid w:val="00C00486"/>
    <w:rsid w:val="00C006AE"/>
    <w:rsid w:val="00C01E9B"/>
    <w:rsid w:val="00C01F24"/>
    <w:rsid w:val="00C04779"/>
    <w:rsid w:val="00C04E82"/>
    <w:rsid w:val="00C05D4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675E"/>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3657"/>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0F71"/>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CC4"/>
    <w:pPr>
      <w:tabs>
        <w:tab w:val="center" w:pos="4252"/>
        <w:tab w:val="right" w:pos="8504"/>
      </w:tabs>
      <w:snapToGrid w:val="0"/>
    </w:pPr>
  </w:style>
  <w:style w:type="character" w:customStyle="1" w:styleId="a4">
    <w:name w:val="ヘッダー (文字)"/>
    <w:basedOn w:val="a0"/>
    <w:link w:val="a3"/>
    <w:uiPriority w:val="99"/>
    <w:rsid w:val="00355CC4"/>
    <w:rPr>
      <w:rFonts w:ascii="Century" w:eastAsia="ＭＳ 明朝" w:hAnsi="Century" w:cs="Times New Roman"/>
      <w:szCs w:val="24"/>
    </w:rPr>
  </w:style>
  <w:style w:type="paragraph" w:styleId="a5">
    <w:name w:val="footer"/>
    <w:basedOn w:val="a"/>
    <w:link w:val="a6"/>
    <w:uiPriority w:val="99"/>
    <w:unhideWhenUsed/>
    <w:rsid w:val="00355CC4"/>
    <w:pPr>
      <w:tabs>
        <w:tab w:val="center" w:pos="4252"/>
        <w:tab w:val="right" w:pos="8504"/>
      </w:tabs>
      <w:snapToGrid w:val="0"/>
    </w:pPr>
  </w:style>
  <w:style w:type="character" w:customStyle="1" w:styleId="a6">
    <w:name w:val="フッター (文字)"/>
    <w:basedOn w:val="a0"/>
    <w:link w:val="a5"/>
    <w:uiPriority w:val="99"/>
    <w:rsid w:val="00355CC4"/>
    <w:rPr>
      <w:rFonts w:ascii="Century" w:eastAsia="ＭＳ 明朝" w:hAnsi="Century" w:cs="Times New Roman"/>
      <w:szCs w:val="24"/>
    </w:rPr>
  </w:style>
  <w:style w:type="paragraph" w:styleId="a7">
    <w:name w:val="Balloon Text"/>
    <w:basedOn w:val="a"/>
    <w:link w:val="a8"/>
    <w:uiPriority w:val="99"/>
    <w:semiHidden/>
    <w:unhideWhenUsed/>
    <w:rsid w:val="00724C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C94"/>
    <w:rPr>
      <w:rFonts w:asciiTheme="majorHAnsi" w:eastAsiaTheme="majorEastAsia" w:hAnsiTheme="majorHAnsi" w:cstheme="majorBidi"/>
      <w:sz w:val="18"/>
      <w:szCs w:val="18"/>
    </w:rPr>
  </w:style>
  <w:style w:type="paragraph" w:styleId="3">
    <w:name w:val="Body Text Indent 3"/>
    <w:basedOn w:val="a"/>
    <w:link w:val="30"/>
    <w:rsid w:val="008B32DA"/>
    <w:pPr>
      <w:ind w:left="645" w:hanging="215"/>
    </w:pPr>
    <w:rPr>
      <w:sz w:val="24"/>
      <w:szCs w:val="20"/>
    </w:rPr>
  </w:style>
  <w:style w:type="character" w:customStyle="1" w:styleId="30">
    <w:name w:val="本文インデント 3 (文字)"/>
    <w:basedOn w:val="a0"/>
    <w:link w:val="3"/>
    <w:rsid w:val="008B32DA"/>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多佳子 福留</cp:lastModifiedBy>
  <cp:revision>7</cp:revision>
  <dcterms:created xsi:type="dcterms:W3CDTF">2023-12-14T05:28:00Z</dcterms:created>
  <dcterms:modified xsi:type="dcterms:W3CDTF">2024-02-06T05:18:00Z</dcterms:modified>
</cp:coreProperties>
</file>